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color w:val="000000"/>
          <w:sz w:val="24"/>
        </w:rPr>
      </w:pPr>
      <w:r>
        <w:rPr>
          <w:rFonts w:hint="eastAsia" w:ascii="黑体" w:hAnsi="黑体" w:eastAsia="黑体" w:cs="黑体"/>
          <w:color w:val="000000"/>
          <w:sz w:val="24"/>
        </w:rPr>
        <w:t>附件1：</w:t>
      </w:r>
    </w:p>
    <w:p>
      <w:pPr>
        <w:ind w:firstLine="640"/>
        <w:jc w:val="center"/>
        <w:rPr>
          <w:rFonts w:ascii="文星标宋" w:hAnsi="文星标宋" w:eastAsia="文星标宋" w:cs="文星标宋"/>
          <w:color w:val="000000"/>
          <w:sz w:val="32"/>
          <w:szCs w:val="32"/>
        </w:rPr>
      </w:pPr>
      <w:r>
        <w:rPr>
          <w:rFonts w:hint="eastAsia" w:ascii="文星标宋" w:hAnsi="文星标宋" w:eastAsia="文星标宋" w:cs="文星标宋"/>
          <w:color w:val="000000"/>
          <w:sz w:val="32"/>
          <w:szCs w:val="32"/>
        </w:rPr>
        <w:t>武汉国际科技合作情况调查表</w:t>
      </w:r>
    </w:p>
    <w:p>
      <w:pPr>
        <w:rPr>
          <w:rFonts w:ascii="宋体" w:hAnsi="宋体" w:cs="宋体"/>
          <w:color w:val="000000"/>
          <w:sz w:val="24"/>
        </w:rPr>
      </w:pPr>
      <w:r>
        <w:rPr>
          <w:rFonts w:hint="eastAsia" w:ascii="文星标宋" w:hAnsi="文星标宋" w:eastAsia="文星标宋" w:cs="文星标宋"/>
          <w:color w:val="000000"/>
          <w:sz w:val="24"/>
        </w:rPr>
        <w:t>机构名称（盖章）：</w:t>
      </w:r>
    </w:p>
    <w:tbl>
      <w:tblPr>
        <w:tblStyle w:val="3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9"/>
        <w:gridCol w:w="1566"/>
        <w:gridCol w:w="1330"/>
        <w:gridCol w:w="1520"/>
        <w:gridCol w:w="1420"/>
        <w:gridCol w:w="14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459" w:type="dxa"/>
            <w:noWrap w:val="0"/>
            <w:vAlign w:val="center"/>
          </w:tcPr>
          <w:p>
            <w:pPr>
              <w:pStyle w:val="5"/>
              <w:jc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依托单位</w:t>
            </w:r>
          </w:p>
        </w:tc>
        <w:tc>
          <w:tcPr>
            <w:tcW w:w="7296" w:type="dxa"/>
            <w:gridSpan w:val="5"/>
            <w:noWrap w:val="0"/>
            <w:vAlign w:val="center"/>
          </w:tcPr>
          <w:p>
            <w:pPr>
              <w:pStyle w:val="5"/>
              <w:jc w:val="center"/>
              <w:rPr>
                <w:rFonts w:ascii="黑体" w:hAnsi="黑体" w:eastAsia="黑体" w:cs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1459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黑体" w:hAnsi="黑体" w:eastAsia="黑体" w:cs="黑体"/>
                <w:color w:val="000000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合作类型</w:t>
            </w:r>
          </w:p>
        </w:tc>
        <w:tc>
          <w:tcPr>
            <w:tcW w:w="1566" w:type="dxa"/>
            <w:noWrap w:val="0"/>
            <w:vAlign w:val="center"/>
          </w:tcPr>
          <w:p>
            <w:pPr>
              <w:pStyle w:val="5"/>
              <w:jc w:val="center"/>
              <w:rPr>
                <w:rFonts w:ascii="黑体" w:hAnsi="黑体" w:eastAsia="黑体" w:cs="黑体"/>
                <w:color w:val="000000"/>
                <w:sz w:val="24"/>
              </w:rPr>
            </w:pPr>
          </w:p>
        </w:tc>
        <w:tc>
          <w:tcPr>
            <w:tcW w:w="1330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黑体" w:hAnsi="黑体" w:eastAsia="黑体" w:cs="黑体"/>
                <w:color w:val="000000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lang w:eastAsia="zh-CN"/>
              </w:rPr>
              <w:t>所属产业</w:t>
            </w:r>
          </w:p>
        </w:tc>
        <w:tc>
          <w:tcPr>
            <w:tcW w:w="1520" w:type="dxa"/>
            <w:noWrap w:val="0"/>
            <w:vAlign w:val="center"/>
          </w:tcPr>
          <w:p>
            <w:pPr>
              <w:pStyle w:val="5"/>
              <w:jc w:val="center"/>
              <w:rPr>
                <w:rFonts w:ascii="黑体" w:hAnsi="黑体" w:eastAsia="黑体" w:cs="黑体"/>
                <w:color w:val="000000"/>
                <w:sz w:val="24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0"/>
                <w:szCs w:val="20"/>
                <w:lang w:eastAsia="zh-CN"/>
              </w:rPr>
              <w:t>承担科技合作项目计划</w:t>
            </w:r>
          </w:p>
        </w:tc>
        <w:tc>
          <w:tcPr>
            <w:tcW w:w="1460" w:type="dxa"/>
            <w:noWrap w:val="0"/>
            <w:vAlign w:val="center"/>
          </w:tcPr>
          <w:p>
            <w:pPr>
              <w:pStyle w:val="5"/>
              <w:jc w:val="center"/>
              <w:rPr>
                <w:rFonts w:ascii="黑体" w:hAnsi="黑体" w:eastAsia="黑体" w:cs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1459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黑体" w:hAnsi="黑体" w:eastAsia="黑体" w:cs="黑体"/>
                <w:color w:val="000000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lang w:eastAsia="zh-CN"/>
              </w:rPr>
              <w:t>负责部门</w:t>
            </w:r>
          </w:p>
        </w:tc>
        <w:tc>
          <w:tcPr>
            <w:tcW w:w="1566" w:type="dxa"/>
            <w:noWrap w:val="0"/>
            <w:vAlign w:val="center"/>
          </w:tcPr>
          <w:p>
            <w:pPr>
              <w:pStyle w:val="5"/>
              <w:jc w:val="center"/>
              <w:rPr>
                <w:rFonts w:ascii="黑体" w:hAnsi="黑体" w:eastAsia="黑体" w:cs="黑体"/>
                <w:color w:val="000000"/>
                <w:sz w:val="24"/>
              </w:rPr>
            </w:pPr>
          </w:p>
        </w:tc>
        <w:tc>
          <w:tcPr>
            <w:tcW w:w="1330" w:type="dxa"/>
            <w:noWrap w:val="0"/>
            <w:vAlign w:val="center"/>
          </w:tcPr>
          <w:p>
            <w:pPr>
              <w:pStyle w:val="5"/>
              <w:jc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联系人</w:t>
            </w:r>
          </w:p>
        </w:tc>
        <w:tc>
          <w:tcPr>
            <w:tcW w:w="1520" w:type="dxa"/>
            <w:noWrap w:val="0"/>
            <w:vAlign w:val="center"/>
          </w:tcPr>
          <w:p>
            <w:pPr>
              <w:pStyle w:val="5"/>
              <w:jc w:val="center"/>
              <w:rPr>
                <w:rFonts w:ascii="黑体" w:hAnsi="黑体" w:eastAsia="黑体" w:cs="黑体"/>
                <w:color w:val="000000"/>
                <w:sz w:val="24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黑体" w:hAnsi="黑体" w:eastAsia="黑体" w:cs="黑体"/>
                <w:color w:val="000000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lang w:eastAsia="zh-CN"/>
              </w:rPr>
              <w:t>联系方式</w:t>
            </w:r>
          </w:p>
          <w:p>
            <w:pPr>
              <w:pStyle w:val="5"/>
              <w:jc w:val="center"/>
              <w:rPr>
                <w:rFonts w:hint="eastAsia" w:ascii="黑体" w:hAnsi="黑体" w:eastAsia="黑体" w:cs="黑体"/>
                <w:color w:val="000000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  <w:lang w:eastAsia="zh-CN"/>
              </w:rPr>
              <w:t>（电话及邮箱）</w:t>
            </w:r>
          </w:p>
        </w:tc>
        <w:tc>
          <w:tcPr>
            <w:tcW w:w="1460" w:type="dxa"/>
            <w:noWrap w:val="0"/>
            <w:vAlign w:val="center"/>
          </w:tcPr>
          <w:p>
            <w:pPr>
              <w:pStyle w:val="5"/>
              <w:jc w:val="center"/>
              <w:rPr>
                <w:rFonts w:ascii="黑体" w:hAnsi="黑体" w:eastAsia="黑体" w:cs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0" w:hRule="atLeast"/>
        </w:trPr>
        <w:tc>
          <w:tcPr>
            <w:tcW w:w="1459" w:type="dxa"/>
            <w:noWrap w:val="0"/>
            <w:vAlign w:val="center"/>
          </w:tcPr>
          <w:p>
            <w:pPr>
              <w:pStyle w:val="5"/>
              <w:jc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国际科技</w:t>
            </w:r>
            <w:r>
              <w:rPr>
                <w:rFonts w:hint="eastAsia" w:ascii="黑体" w:hAnsi="黑体" w:eastAsia="黑体" w:cs="黑体"/>
                <w:color w:val="000000"/>
                <w:sz w:val="24"/>
              </w:rPr>
              <w:br w:type="textWrapping"/>
            </w:r>
            <w:r>
              <w:rPr>
                <w:rFonts w:hint="eastAsia" w:ascii="黑体" w:hAnsi="黑体" w:eastAsia="黑体" w:cs="黑体"/>
                <w:color w:val="000000"/>
                <w:sz w:val="24"/>
              </w:rPr>
              <w:t>合作情况</w:t>
            </w:r>
            <w:r>
              <w:rPr>
                <w:rFonts w:hint="eastAsia" w:ascii="黑体" w:hAnsi="黑体" w:eastAsia="黑体" w:cs="黑体"/>
                <w:color w:val="000000"/>
                <w:sz w:val="24"/>
              </w:rPr>
              <w:br w:type="textWrapping"/>
            </w:r>
            <w:r>
              <w:rPr>
                <w:rFonts w:hint="eastAsia" w:ascii="黑体" w:hAnsi="黑体" w:eastAsia="黑体" w:cs="黑体"/>
                <w:color w:val="000000"/>
                <w:sz w:val="24"/>
              </w:rPr>
              <w:t>简介</w:t>
            </w:r>
          </w:p>
        </w:tc>
        <w:tc>
          <w:tcPr>
            <w:tcW w:w="7296" w:type="dxa"/>
            <w:gridSpan w:val="5"/>
            <w:noWrap w:val="0"/>
            <w:vAlign w:val="top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  <w:p>
            <w:pPr>
              <w:pStyle w:val="5"/>
              <w:rPr>
                <w:rFonts w:ascii="宋体" w:hAnsi="宋体" w:cs="宋体"/>
                <w:color w:val="000000"/>
                <w:sz w:val="24"/>
              </w:rPr>
            </w:pPr>
          </w:p>
          <w:p>
            <w:pPr>
              <w:pStyle w:val="5"/>
              <w:rPr>
                <w:rFonts w:ascii="宋体" w:hAnsi="宋体" w:cs="宋体"/>
                <w:color w:val="000000"/>
                <w:sz w:val="24"/>
              </w:rPr>
            </w:pPr>
          </w:p>
          <w:p>
            <w:pPr>
              <w:pStyle w:val="5"/>
              <w:rPr>
                <w:rFonts w:ascii="宋体" w:hAnsi="宋体" w:cs="宋体"/>
                <w:color w:val="000000"/>
                <w:sz w:val="24"/>
              </w:rPr>
            </w:pPr>
          </w:p>
          <w:p>
            <w:pPr>
              <w:pStyle w:val="5"/>
              <w:rPr>
                <w:rFonts w:ascii="宋体" w:hAnsi="宋体" w:cs="宋体"/>
                <w:color w:val="000000"/>
                <w:sz w:val="24"/>
              </w:rPr>
            </w:pPr>
          </w:p>
          <w:p>
            <w:pPr>
              <w:pStyle w:val="5"/>
              <w:rPr>
                <w:rFonts w:ascii="宋体" w:hAnsi="宋体" w:cs="宋体"/>
                <w:color w:val="000000"/>
                <w:sz w:val="24"/>
              </w:rPr>
            </w:pPr>
          </w:p>
          <w:p>
            <w:pPr>
              <w:pStyle w:val="5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7" w:hRule="atLeast"/>
        </w:trPr>
        <w:tc>
          <w:tcPr>
            <w:tcW w:w="1459" w:type="dxa"/>
            <w:noWrap w:val="0"/>
            <w:vAlign w:val="center"/>
          </w:tcPr>
          <w:p>
            <w:pPr>
              <w:pStyle w:val="5"/>
              <w:jc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存在的问题</w:t>
            </w:r>
          </w:p>
        </w:tc>
        <w:tc>
          <w:tcPr>
            <w:tcW w:w="7296" w:type="dxa"/>
            <w:gridSpan w:val="5"/>
            <w:noWrap w:val="0"/>
            <w:vAlign w:val="top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2" w:hRule="atLeast"/>
        </w:trPr>
        <w:tc>
          <w:tcPr>
            <w:tcW w:w="1459" w:type="dxa"/>
            <w:noWrap w:val="0"/>
            <w:vAlign w:val="center"/>
          </w:tcPr>
          <w:p>
            <w:pPr>
              <w:pStyle w:val="5"/>
              <w:jc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意见与建议</w:t>
            </w:r>
          </w:p>
        </w:tc>
        <w:tc>
          <w:tcPr>
            <w:tcW w:w="7296" w:type="dxa"/>
            <w:gridSpan w:val="5"/>
            <w:noWrap w:val="0"/>
            <w:vAlign w:val="top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2" w:hRule="atLeast"/>
        </w:trPr>
        <w:tc>
          <w:tcPr>
            <w:tcW w:w="1459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0"/>
                <w:szCs w:val="20"/>
                <w:lang w:eastAsia="zh-CN"/>
              </w:rPr>
              <w:t>是否推荐调研</w:t>
            </w:r>
          </w:p>
        </w:tc>
        <w:tc>
          <w:tcPr>
            <w:tcW w:w="7296" w:type="dxa"/>
            <w:gridSpan w:val="5"/>
            <w:noWrap w:val="0"/>
            <w:vAlign w:val="top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</w:tbl>
    <w:p>
      <w:pPr>
        <w:rPr>
          <w:rFonts w:ascii="文星标宋" w:hAnsi="文星标宋" w:eastAsia="文星标宋" w:cs="文星标宋"/>
          <w:color w:val="000000"/>
          <w:sz w:val="24"/>
        </w:rPr>
      </w:pPr>
      <w:r>
        <w:rPr>
          <w:rFonts w:hint="eastAsia" w:ascii="文星标宋" w:hAnsi="文星标宋" w:eastAsia="文星标宋" w:cs="文星标宋"/>
          <w:color w:val="000000"/>
          <w:sz w:val="24"/>
        </w:rPr>
        <w:t>填报人：                           联系电话：</w:t>
      </w:r>
    </w:p>
    <w:p>
      <w:pPr>
        <w:spacing w:before="62" w:beforeLines="20" w:line="240" w:lineRule="atLeast"/>
        <w:rPr>
          <w:rFonts w:ascii="文星标宋" w:hAnsi="文星标宋" w:eastAsia="文星标宋" w:cs="文星标宋"/>
          <w:color w:val="000000"/>
          <w:sz w:val="24"/>
        </w:rPr>
        <w:sectPr>
          <w:headerReference r:id="rId3" w:type="default"/>
          <w:headerReference r:id="rId4" w:type="even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rFonts w:hint="eastAsia" w:ascii="宋体" w:hAnsi="宋体"/>
          <w:color w:val="000000"/>
          <w:sz w:val="24"/>
        </w:rPr>
        <w:t>（说明：此页不够可续页。）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文星标宋">
    <w:panose1 w:val="0201060900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2B2DF4"/>
    <w:rsid w:val="202B2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 Spacing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2020-06-15T08:57:00Z</dcterms:created>
  <dc:creator>小信</dc:creator>
  <cp:lastModifiedBy>小信</cp:lastModifiedBy>
  <dcterms:modified xsi:type="dcterms:W3CDTF">2020-06-15T09:00:00Z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